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A0" w:rsidRDefault="000064A0" w:rsidP="005D5F13">
      <w:pPr>
        <w:widowControl/>
        <w:jc w:val="left"/>
        <w:rPr>
          <w:rFonts w:ascii="黑体" w:eastAsia="黑体" w:hAnsi="黑体" w:cs="黑体"/>
          <w:sz w:val="32"/>
          <w:szCs w:val="32"/>
        </w:rPr>
      </w:pPr>
    </w:p>
    <w:p w:rsidR="005D5F13" w:rsidRDefault="005D5F13" w:rsidP="005D5F13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5D5F13" w:rsidRDefault="005D5F13" w:rsidP="005D5F13">
      <w:pPr>
        <w:widowControl/>
        <w:jc w:val="left"/>
        <w:rPr>
          <w:rFonts w:ascii="黑体" w:eastAsia="黑体" w:hAnsi="黑体" w:cs="黑体"/>
          <w:sz w:val="32"/>
          <w:szCs w:val="32"/>
        </w:rPr>
      </w:pPr>
    </w:p>
    <w:p w:rsidR="005D5F13" w:rsidRPr="006825C4" w:rsidRDefault="005D5F13" w:rsidP="005D5F13">
      <w:pPr>
        <w:pStyle w:val="1"/>
        <w:spacing w:line="440" w:lineRule="exact"/>
        <w:jc w:val="center"/>
        <w:rPr>
          <w:rFonts w:ascii="方正小标宋_GBK" w:eastAsia="方正小标宋_GBK"/>
          <w:b w:val="0"/>
          <w:sz w:val="40"/>
          <w:szCs w:val="40"/>
        </w:rPr>
      </w:pPr>
      <w:r w:rsidRPr="006825C4">
        <w:rPr>
          <w:rFonts w:ascii="方正小标宋_GBK" w:eastAsia="方正小标宋_GBK" w:hint="eastAsia"/>
          <w:b w:val="0"/>
          <w:sz w:val="40"/>
          <w:szCs w:val="40"/>
        </w:rPr>
        <w:t>2020年全国射击冠军赛（手枪项目）初步日程</w:t>
      </w:r>
    </w:p>
    <w:p w:rsidR="005D5F13" w:rsidRDefault="005D5F13" w:rsidP="005D5F13">
      <w:pPr>
        <w:pStyle w:val="a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4161"/>
      </w:tblGrid>
      <w:tr w:rsidR="005D5F13" w:rsidTr="001047CB">
        <w:tc>
          <w:tcPr>
            <w:tcW w:w="1101" w:type="dxa"/>
            <w:vAlign w:val="center"/>
          </w:tcPr>
          <w:p w:rsidR="005D5F13" w:rsidRDefault="005D5F13" w:rsidP="001047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3260" w:type="dxa"/>
            <w:vAlign w:val="center"/>
          </w:tcPr>
          <w:p w:rsidR="005D5F13" w:rsidRDefault="005D5F13" w:rsidP="001047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米</w:t>
            </w:r>
          </w:p>
        </w:tc>
        <w:tc>
          <w:tcPr>
            <w:tcW w:w="4161" w:type="dxa"/>
            <w:vAlign w:val="center"/>
          </w:tcPr>
          <w:p w:rsidR="005D5F13" w:rsidRDefault="005D5F13" w:rsidP="001047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  <w:r>
              <w:rPr>
                <w:rFonts w:hint="eastAsia"/>
                <w:sz w:val="28"/>
                <w:szCs w:val="28"/>
              </w:rPr>
              <w:t>米</w:t>
            </w:r>
          </w:p>
        </w:tc>
      </w:tr>
      <w:tr w:rsidR="005D5F13" w:rsidTr="001047CB">
        <w:tc>
          <w:tcPr>
            <w:tcW w:w="1101" w:type="dxa"/>
            <w:vAlign w:val="center"/>
          </w:tcPr>
          <w:p w:rsidR="005D5F13" w:rsidRDefault="005D5F13" w:rsidP="001047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421" w:type="dxa"/>
            <w:gridSpan w:val="2"/>
            <w:vAlign w:val="center"/>
          </w:tcPr>
          <w:p w:rsidR="005D5F13" w:rsidRDefault="005D5F13" w:rsidP="001047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裁判员报到</w:t>
            </w:r>
          </w:p>
        </w:tc>
      </w:tr>
      <w:tr w:rsidR="005D5F13" w:rsidTr="001047CB">
        <w:tc>
          <w:tcPr>
            <w:tcW w:w="1101" w:type="dxa"/>
            <w:vAlign w:val="center"/>
          </w:tcPr>
          <w:p w:rsidR="005D5F13" w:rsidRDefault="005D5F13" w:rsidP="001047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421" w:type="dxa"/>
            <w:gridSpan w:val="2"/>
            <w:vAlign w:val="center"/>
          </w:tcPr>
          <w:p w:rsidR="005D5F13" w:rsidRDefault="005D5F13" w:rsidP="001047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代表队报到</w:t>
            </w:r>
          </w:p>
        </w:tc>
      </w:tr>
      <w:tr w:rsidR="005D5F13" w:rsidTr="001047CB">
        <w:tc>
          <w:tcPr>
            <w:tcW w:w="1101" w:type="dxa"/>
            <w:vAlign w:val="center"/>
          </w:tcPr>
          <w:p w:rsidR="005D5F13" w:rsidRDefault="005D5F13" w:rsidP="001047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421" w:type="dxa"/>
            <w:gridSpan w:val="2"/>
            <w:vAlign w:val="center"/>
          </w:tcPr>
          <w:p w:rsidR="005D5F13" w:rsidRDefault="005D5F13" w:rsidP="001047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核酸检测、体能测试、技术会、确认报名、抽签</w:t>
            </w:r>
          </w:p>
        </w:tc>
      </w:tr>
      <w:tr w:rsidR="005D5F13" w:rsidTr="001047CB">
        <w:tc>
          <w:tcPr>
            <w:tcW w:w="1101" w:type="dxa"/>
            <w:vAlign w:val="center"/>
          </w:tcPr>
          <w:p w:rsidR="005D5F13" w:rsidRDefault="005D5F13" w:rsidP="001047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421" w:type="dxa"/>
            <w:gridSpan w:val="2"/>
            <w:vAlign w:val="center"/>
          </w:tcPr>
          <w:p w:rsidR="005D5F13" w:rsidRDefault="005D5F13" w:rsidP="001047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赛前训练、装备检查</w:t>
            </w:r>
          </w:p>
        </w:tc>
      </w:tr>
      <w:tr w:rsidR="005D5F13" w:rsidTr="001047CB">
        <w:tc>
          <w:tcPr>
            <w:tcW w:w="1101" w:type="dxa"/>
            <w:vAlign w:val="center"/>
          </w:tcPr>
          <w:p w:rsidR="005D5F13" w:rsidRDefault="005D5F13" w:rsidP="001047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260" w:type="dxa"/>
            <w:vAlign w:val="center"/>
          </w:tcPr>
          <w:p w:rsidR="005D5F13" w:rsidRDefault="005D5F13" w:rsidP="001047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女子气手枪资格赛、决赛</w:t>
            </w:r>
          </w:p>
        </w:tc>
        <w:tc>
          <w:tcPr>
            <w:tcW w:w="4161" w:type="dxa"/>
            <w:vAlign w:val="center"/>
          </w:tcPr>
          <w:p w:rsidR="005D5F13" w:rsidRDefault="005D5F13" w:rsidP="001047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男子手枪速射（第一阶段）</w:t>
            </w:r>
          </w:p>
        </w:tc>
      </w:tr>
      <w:tr w:rsidR="005D5F13" w:rsidTr="001047CB">
        <w:tc>
          <w:tcPr>
            <w:tcW w:w="1101" w:type="dxa"/>
            <w:vAlign w:val="center"/>
          </w:tcPr>
          <w:p w:rsidR="005D5F13" w:rsidRDefault="005D5F13" w:rsidP="001047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260" w:type="dxa"/>
            <w:vAlign w:val="center"/>
          </w:tcPr>
          <w:p w:rsidR="005D5F13" w:rsidRDefault="005D5F13" w:rsidP="00104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1" w:type="dxa"/>
            <w:vAlign w:val="center"/>
          </w:tcPr>
          <w:p w:rsidR="005D5F13" w:rsidRDefault="005D5F13" w:rsidP="001047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男子手枪速射（第二阶段）</w:t>
            </w:r>
            <w:r>
              <w:rPr>
                <w:rFonts w:hint="eastAsia"/>
                <w:sz w:val="28"/>
                <w:szCs w:val="28"/>
              </w:rPr>
              <w:t>+</w:t>
            </w:r>
            <w:r>
              <w:rPr>
                <w:rFonts w:hint="eastAsia"/>
                <w:sz w:val="28"/>
                <w:szCs w:val="28"/>
              </w:rPr>
              <w:t>决赛</w:t>
            </w:r>
          </w:p>
        </w:tc>
      </w:tr>
      <w:tr w:rsidR="005D5F13" w:rsidTr="001047CB">
        <w:tc>
          <w:tcPr>
            <w:tcW w:w="1101" w:type="dxa"/>
            <w:vAlign w:val="center"/>
          </w:tcPr>
          <w:p w:rsidR="005D5F13" w:rsidRDefault="005D5F13" w:rsidP="001047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260" w:type="dxa"/>
            <w:vAlign w:val="center"/>
          </w:tcPr>
          <w:p w:rsidR="005D5F13" w:rsidRDefault="005D5F13" w:rsidP="001047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男子气手枪资格赛、决赛</w:t>
            </w:r>
          </w:p>
        </w:tc>
        <w:tc>
          <w:tcPr>
            <w:tcW w:w="4161" w:type="dxa"/>
            <w:vAlign w:val="center"/>
          </w:tcPr>
          <w:p w:rsidR="005D5F13" w:rsidRDefault="005D5F13" w:rsidP="001047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女子手枪（慢射部分）</w:t>
            </w:r>
          </w:p>
        </w:tc>
      </w:tr>
      <w:tr w:rsidR="005D5F13" w:rsidTr="001047CB">
        <w:tc>
          <w:tcPr>
            <w:tcW w:w="1101" w:type="dxa"/>
            <w:vAlign w:val="center"/>
          </w:tcPr>
          <w:p w:rsidR="005D5F13" w:rsidRDefault="005D5F13" w:rsidP="001047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260" w:type="dxa"/>
            <w:vAlign w:val="center"/>
          </w:tcPr>
          <w:p w:rsidR="005D5F13" w:rsidRDefault="005D5F13" w:rsidP="00104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1" w:type="dxa"/>
            <w:vAlign w:val="center"/>
          </w:tcPr>
          <w:p w:rsidR="005D5F13" w:rsidRDefault="005D5F13" w:rsidP="001047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女子手枪（速射部分）、决赛</w:t>
            </w:r>
          </w:p>
        </w:tc>
      </w:tr>
      <w:tr w:rsidR="005D5F13" w:rsidTr="001047CB">
        <w:tc>
          <w:tcPr>
            <w:tcW w:w="1101" w:type="dxa"/>
            <w:vAlign w:val="center"/>
          </w:tcPr>
          <w:p w:rsidR="005D5F13" w:rsidRDefault="005D5F13" w:rsidP="001047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260" w:type="dxa"/>
            <w:vAlign w:val="center"/>
          </w:tcPr>
          <w:p w:rsidR="005D5F13" w:rsidRDefault="005D5F13" w:rsidP="001047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气手枪混合团体</w:t>
            </w:r>
          </w:p>
        </w:tc>
        <w:tc>
          <w:tcPr>
            <w:tcW w:w="4161" w:type="dxa"/>
            <w:vAlign w:val="center"/>
          </w:tcPr>
          <w:p w:rsidR="005D5F13" w:rsidRDefault="005D5F13" w:rsidP="001047CB">
            <w:pPr>
              <w:jc w:val="center"/>
              <w:rPr>
                <w:sz w:val="28"/>
                <w:szCs w:val="28"/>
              </w:rPr>
            </w:pPr>
          </w:p>
        </w:tc>
      </w:tr>
      <w:tr w:rsidR="005D5F13" w:rsidTr="001047CB">
        <w:tc>
          <w:tcPr>
            <w:tcW w:w="1101" w:type="dxa"/>
            <w:vAlign w:val="center"/>
          </w:tcPr>
          <w:p w:rsidR="005D5F13" w:rsidRDefault="005D5F13" w:rsidP="001047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421" w:type="dxa"/>
            <w:gridSpan w:val="2"/>
            <w:vAlign w:val="center"/>
          </w:tcPr>
          <w:p w:rsidR="005D5F13" w:rsidRDefault="005D5F13" w:rsidP="001047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离会</w:t>
            </w:r>
          </w:p>
        </w:tc>
      </w:tr>
    </w:tbl>
    <w:p w:rsidR="005D5F13" w:rsidRDefault="005D5F13" w:rsidP="005D5F13">
      <w:pPr>
        <w:rPr>
          <w:rFonts w:ascii="黑体" w:eastAsia="黑体" w:hAnsi="黑体" w:cs="黑体"/>
          <w:sz w:val="32"/>
          <w:szCs w:val="32"/>
        </w:rPr>
      </w:pPr>
    </w:p>
    <w:p w:rsidR="005D5F13" w:rsidRDefault="005D5F13" w:rsidP="005D5F13">
      <w:pPr>
        <w:pStyle w:val="11"/>
        <w:ind w:firstLineChars="0" w:firstLine="0"/>
        <w:rPr>
          <w:sz w:val="28"/>
          <w:szCs w:val="28"/>
        </w:rPr>
      </w:pPr>
    </w:p>
    <w:p w:rsidR="005D5F13" w:rsidRDefault="005D5F13" w:rsidP="005D5F13">
      <w:pPr>
        <w:pStyle w:val="11"/>
        <w:ind w:firstLineChars="0" w:firstLine="0"/>
        <w:rPr>
          <w:sz w:val="28"/>
          <w:szCs w:val="28"/>
        </w:rPr>
      </w:pPr>
    </w:p>
    <w:p w:rsidR="005D5F13" w:rsidRDefault="005D5F13" w:rsidP="005D5F13">
      <w:pPr>
        <w:pStyle w:val="11"/>
        <w:ind w:firstLineChars="0" w:firstLine="0"/>
        <w:rPr>
          <w:sz w:val="28"/>
          <w:szCs w:val="28"/>
        </w:rPr>
      </w:pPr>
    </w:p>
    <w:p w:rsidR="005D5F13" w:rsidRDefault="005D5F13" w:rsidP="005D5F13">
      <w:pPr>
        <w:pStyle w:val="11"/>
        <w:ind w:firstLineChars="0" w:firstLine="0"/>
        <w:rPr>
          <w:sz w:val="28"/>
          <w:szCs w:val="28"/>
        </w:rPr>
      </w:pPr>
      <w:bookmarkStart w:id="0" w:name="_GoBack"/>
      <w:bookmarkEnd w:id="0"/>
    </w:p>
    <w:sectPr w:rsidR="005D5F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8556FE"/>
    <w:multiLevelType w:val="singleLevel"/>
    <w:tmpl w:val="848556F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ACE56ABB"/>
    <w:multiLevelType w:val="singleLevel"/>
    <w:tmpl w:val="ACE56AB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BAEC39F2"/>
    <w:multiLevelType w:val="singleLevel"/>
    <w:tmpl w:val="BAEC39F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7846709A"/>
    <w:multiLevelType w:val="singleLevel"/>
    <w:tmpl w:val="7846709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13"/>
    <w:rsid w:val="000064A0"/>
    <w:rsid w:val="002238DD"/>
    <w:rsid w:val="005D5F13"/>
    <w:rsid w:val="00E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0709D-3594-412C-88DF-492FD2EC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1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D5F13"/>
    <w:pPr>
      <w:keepNext/>
      <w:keepLines/>
      <w:widowControl/>
      <w:spacing w:before="340" w:after="330" w:line="578" w:lineRule="auto"/>
      <w:textAlignment w:val="baseline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rsid w:val="005D5F13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Normal (Web)"/>
    <w:basedOn w:val="a"/>
    <w:qFormat/>
    <w:rsid w:val="005D5F13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5D5F13"/>
    <w:pPr>
      <w:spacing w:after="120"/>
      <w:ind w:leftChars="200" w:left="420"/>
    </w:pPr>
  </w:style>
  <w:style w:type="character" w:customStyle="1" w:styleId="a5">
    <w:name w:val="正文文本缩进 字符"/>
    <w:basedOn w:val="a0"/>
    <w:link w:val="a4"/>
    <w:uiPriority w:val="99"/>
    <w:semiHidden/>
    <w:rsid w:val="005D5F13"/>
  </w:style>
  <w:style w:type="paragraph" w:styleId="2">
    <w:name w:val="Body Text First Indent 2"/>
    <w:basedOn w:val="a4"/>
    <w:link w:val="20"/>
    <w:unhideWhenUsed/>
    <w:qFormat/>
    <w:rsid w:val="005D5F13"/>
    <w:pPr>
      <w:spacing w:after="0"/>
      <w:ind w:leftChars="0" w:left="0" w:firstLineChars="200" w:firstLine="200"/>
    </w:pPr>
    <w:rPr>
      <w:rFonts w:eastAsia="仿宋_GB2312"/>
      <w:sz w:val="28"/>
      <w:szCs w:val="24"/>
    </w:rPr>
  </w:style>
  <w:style w:type="character" w:customStyle="1" w:styleId="20">
    <w:name w:val="正文首行缩进 2 字符"/>
    <w:basedOn w:val="a5"/>
    <w:link w:val="2"/>
    <w:rsid w:val="005D5F13"/>
    <w:rPr>
      <w:rFonts w:eastAsia="仿宋_GB2312"/>
      <w:sz w:val="28"/>
      <w:szCs w:val="24"/>
    </w:rPr>
  </w:style>
  <w:style w:type="paragraph" w:styleId="a6">
    <w:name w:val="Title"/>
    <w:basedOn w:val="a"/>
    <w:next w:val="a"/>
    <w:link w:val="a7"/>
    <w:qFormat/>
    <w:rsid w:val="005D5F13"/>
    <w:pPr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zCs w:val="32"/>
    </w:rPr>
  </w:style>
  <w:style w:type="character" w:customStyle="1" w:styleId="a7">
    <w:name w:val="标题 字符"/>
    <w:basedOn w:val="a0"/>
    <w:link w:val="a6"/>
    <w:rsid w:val="005D5F13"/>
    <w:rPr>
      <w:rFonts w:ascii="Calibri Light" w:eastAsia="宋体" w:hAnsi="Calibri Light" w:cs="Times New Roman"/>
      <w:b/>
      <w:bCs/>
      <w:szCs w:val="32"/>
    </w:rPr>
  </w:style>
  <w:style w:type="paragraph" w:customStyle="1" w:styleId="11">
    <w:name w:val="正文缩进1"/>
    <w:basedOn w:val="a"/>
    <w:qFormat/>
    <w:rsid w:val="005D5F13"/>
    <w:pPr>
      <w:ind w:firstLineChars="200" w:firstLine="8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kjhrs3.3</dc:creator>
  <cp:lastModifiedBy>admin</cp:lastModifiedBy>
  <cp:revision>4</cp:revision>
  <dcterms:created xsi:type="dcterms:W3CDTF">2020-09-07T06:49:00Z</dcterms:created>
  <dcterms:modified xsi:type="dcterms:W3CDTF">2020-09-07T07:41:00Z</dcterms:modified>
</cp:coreProperties>
</file>