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获得2019年乙B总决赛参赛资格队伍名单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乙B第一站男子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第1名 北京市第二十二中一队 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第2名 桐乡茅盾中学二队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第3名 西工大翱翔俱乐部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第4名 湖北大学 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第5名 大连理工 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第6名 山东连胜体育新星一队 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第7名 河南民生药业一队 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第8名 北京六十六中一队 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第9名 北京先农坛体校一队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第10名 河北正定基地（正华）一队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第11名 北京六十六中二队 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  <w:highlight w:val="cya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cyan"/>
          <w:lang w:val="en-US" w:eastAsia="zh-CN" w:bidi="ar"/>
        </w:rPr>
        <w:t xml:space="preserve">第12名 四川长虹一队 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第13名 辽宁一队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第14名 河南正浩俱乐部一队 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第15名 上海体校曹燕华一队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第16名 南充市业余体校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乙B第二站男子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第1名 莆田南门企业集团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第2名 华南师范一队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第3名 广西金嗓子二队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第4名 长郡中学一队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第5名 杭州中奇乒乓球俱乐部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第6名 内蒙古球管中心蓝队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第7名 北京先农坛体校三队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第8名 长郡中学二队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第9名 华南师范二队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第10名 吉林鑫星乒乓球俱乐部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第11名 重庆市育才中学一队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第12名 河海大学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第13名 阿拉善乒乓球协会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第14名 重庆市乒乓球二队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第15名 内蒙古自治区球类运动管理中心红队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highlight w:val="cyan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cyan"/>
          <w:lang w:val="en-US" w:eastAsia="zh-CN" w:bidi="ar"/>
        </w:rPr>
        <w:t>第16名 四川长虹1队（重复）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highlight w:val="cyan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highlight w:val="yellow"/>
          <w:lang w:val="en-US" w:eastAsia="zh-CN" w:bidi="ar"/>
        </w:rPr>
        <w:t>第17名 河南民生药业（递补）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/>
    <w:p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乙B第一站女子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第1名 湖北大学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第2名 深圳大学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第3名 大连理工 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第4名 河北正定万浦一队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第5名 山东鲁能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第6名 河北正定万浦二队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第7名 北京六十六中一队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 w:val="0"/>
          <w:bCs/>
          <w:highlight w:val="cyan"/>
          <w:lang w:val="en-US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cyan"/>
          <w:lang w:val="en-US" w:eastAsia="zh-CN" w:bidi="ar"/>
        </w:rPr>
        <w:t>第8名 山西奥体一队（重复）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第9名 鲁能青岛基地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第10名 上海体校曹燕华女队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第11名 淄博市体校 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第12名 上海龙腾一队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第13名 北京第二十二中一队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第14名 桐乡茅盾中学 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第15名 辽宁三队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cyan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cyan"/>
          <w:lang w:val="en-US" w:eastAsia="zh-CN" w:bidi="ar"/>
        </w:rPr>
        <w:t xml:space="preserve">第16名 山西奥体二队（重复）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highlight w:val="yellow"/>
          <w:lang w:val="en-US" w:eastAsia="zh-CN" w:bidi="ar"/>
        </w:rPr>
        <w:t>第17名 河北正定万浦三队（递补）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highlight w:val="yellow"/>
          <w:lang w:val="en-US" w:eastAsia="zh-CN" w:bidi="ar"/>
        </w:rPr>
        <w:t>第18名 湖南体育职业学院（递补）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乙B第二站女子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第1名 华南师范大学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第2名 三亚南燕乒乓球俱乐部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第3名 重庆市乒乓球一队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第4名 河北万浦一队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第5名 重庆市乒乓球二队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cyan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cyan"/>
          <w:lang w:val="en-US" w:eastAsia="zh-CN" w:bidi="ar"/>
        </w:rPr>
        <w:t>第6名 山西奥体一队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第7名 辽宁乒乓球队一团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第8名 长郡中学二队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第9名 长郡中学一队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第10名 辽宁乒乓球队二团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cyan"/>
          <w:lang w:val="en-US" w:eastAsia="zh-CN" w:bidi="ar"/>
        </w:rPr>
        <w:t>第11名 山西奥体队二队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第12名 重庆市南坪中学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第13名 海南队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第14名 四川二队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第15名 辽宁乒乓球队三团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第16名 辽宁乒乓球队四团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256FF"/>
    <w:rsid w:val="06985F46"/>
    <w:rsid w:val="30D64E3B"/>
    <w:rsid w:val="361B204E"/>
    <w:rsid w:val="44D74E3E"/>
    <w:rsid w:val="47BD4017"/>
    <w:rsid w:val="5ADB3412"/>
    <w:rsid w:val="5C554004"/>
    <w:rsid w:val="6C2E1F54"/>
    <w:rsid w:val="6CFB2E07"/>
    <w:rsid w:val="72F256FF"/>
    <w:rsid w:val="74F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2019-09-20T02:08:00Z</dcterms:created>
  <dc:creator>谭赛</dc:creator>
  <cp:lastModifiedBy>谭赛</cp:lastModifiedBy>
  <cp:lastPrinted>2019-09-20T02:29:00Z</cp:lastPrinted>
  <dcterms:modified xsi:type="dcterms:W3CDTF">2019-09-20T03:09:29Z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